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8"/>
          <w:szCs w:val="28"/>
          <w:lang w:eastAsia="en-ZA"/>
        </w:rPr>
        <w:t>ACHPR/Res. 443 (LXVI) 2020Resolution on the Human Rights Situation in the Republic of Zimbabwe </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The African Commission on Human and Peoples’ Rights, meeting at its 66th Ordinary Session, held virtually, from 13 July to 07 August 2020:</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Recalling</w:t>
      </w:r>
      <w:r w:rsidRPr="00493FB5">
        <w:rPr>
          <w:rFonts w:ascii="Times New Roman" w:eastAsia="Times New Roman" w:hAnsi="Times New Roman" w:cs="Times New Roman"/>
          <w:color w:val="000000"/>
          <w:sz w:val="24"/>
          <w:szCs w:val="24"/>
          <w:lang w:eastAsia="en-ZA"/>
        </w:rPr>
        <w:t xml:space="preserve"> its mandate of promotion and protection of human and peoples’ rights in Africa, pursuant to Article 45 of the African Charter on Human and Peoples’ Rights (the African Charter);</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Bearing in mind</w:t>
      </w:r>
      <w:r w:rsidRPr="00493FB5">
        <w:rPr>
          <w:rFonts w:ascii="Times New Roman" w:eastAsia="Times New Roman" w:hAnsi="Times New Roman" w:cs="Times New Roman"/>
          <w:color w:val="000000"/>
          <w:sz w:val="24"/>
          <w:szCs w:val="24"/>
          <w:lang w:eastAsia="en-ZA"/>
        </w:rPr>
        <w:t xml:space="preserve"> the obligations of the Republic of Zimbabwe as a State Party to the African Charter;</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Considering </w:t>
      </w:r>
      <w:r w:rsidRPr="00493FB5">
        <w:rPr>
          <w:rFonts w:ascii="Times New Roman" w:eastAsia="Times New Roman" w:hAnsi="Times New Roman" w:cs="Times New Roman"/>
          <w:color w:val="000000"/>
          <w:sz w:val="24"/>
          <w:szCs w:val="24"/>
          <w:lang w:eastAsia="en-ZA"/>
        </w:rPr>
        <w:t>Article 1 of the African Charter which calls on States Parties to adopt legislative or other measures to give effect to the rights and freedoms enshrined therein;</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 xml:space="preserve">Recalling </w:t>
      </w:r>
      <w:r w:rsidRPr="00493FB5">
        <w:rPr>
          <w:rFonts w:ascii="Times New Roman" w:eastAsia="Times New Roman" w:hAnsi="Times New Roman" w:cs="Times New Roman"/>
          <w:color w:val="000000"/>
          <w:sz w:val="24"/>
          <w:szCs w:val="24"/>
          <w:lang w:eastAsia="en-ZA"/>
        </w:rPr>
        <w:t xml:space="preserve">Resolutions </w:t>
      </w:r>
      <w:r w:rsidRPr="00493FB5">
        <w:rPr>
          <w:rFonts w:ascii="Times New Roman" w:eastAsia="Times New Roman" w:hAnsi="Times New Roman" w:cs="Times New Roman"/>
          <w:b/>
          <w:bCs/>
          <w:color w:val="000000"/>
          <w:sz w:val="24"/>
          <w:szCs w:val="24"/>
          <w:lang w:eastAsia="en-ZA"/>
        </w:rPr>
        <w:t>ACHPR/Res.89 (XXXVIII) 05</w:t>
      </w:r>
      <w:r w:rsidRPr="00493FB5">
        <w:rPr>
          <w:rFonts w:ascii="Times New Roman" w:eastAsia="Times New Roman" w:hAnsi="Times New Roman" w:cs="Times New Roman"/>
          <w:color w:val="000000"/>
          <w:sz w:val="24"/>
          <w:szCs w:val="24"/>
          <w:lang w:eastAsia="en-ZA"/>
        </w:rPr>
        <w:t>,</w:t>
      </w:r>
      <w:r w:rsidRPr="00493FB5">
        <w:rPr>
          <w:rFonts w:ascii="Times New Roman" w:eastAsia="Times New Roman" w:hAnsi="Times New Roman" w:cs="Times New Roman"/>
          <w:b/>
          <w:bCs/>
          <w:color w:val="000000"/>
          <w:sz w:val="24"/>
          <w:szCs w:val="24"/>
          <w:lang w:eastAsia="en-ZA"/>
        </w:rPr>
        <w:t xml:space="preserve"> ACHPR/Res.128 (XXXXII) 07</w:t>
      </w:r>
      <w:r w:rsidRPr="00493FB5">
        <w:rPr>
          <w:rFonts w:ascii="Times New Roman" w:eastAsia="Times New Roman" w:hAnsi="Times New Roman" w:cs="Times New Roman"/>
          <w:color w:val="000000"/>
          <w:sz w:val="24"/>
          <w:szCs w:val="24"/>
          <w:lang w:eastAsia="en-ZA"/>
        </w:rPr>
        <w:t xml:space="preserve">, </w:t>
      </w:r>
      <w:r w:rsidRPr="00493FB5">
        <w:rPr>
          <w:rFonts w:ascii="Times New Roman" w:eastAsia="Times New Roman" w:hAnsi="Times New Roman" w:cs="Times New Roman"/>
          <w:b/>
          <w:bCs/>
          <w:color w:val="000000"/>
          <w:sz w:val="24"/>
          <w:szCs w:val="24"/>
          <w:lang w:eastAsia="en-ZA"/>
        </w:rPr>
        <w:t xml:space="preserve">ACHPR/Res.132 (XXXXIII) 08 </w:t>
      </w:r>
      <w:r w:rsidRPr="00493FB5">
        <w:rPr>
          <w:rFonts w:ascii="Times New Roman" w:eastAsia="Times New Roman" w:hAnsi="Times New Roman" w:cs="Times New Roman"/>
          <w:color w:val="000000"/>
          <w:sz w:val="24"/>
          <w:szCs w:val="24"/>
          <w:lang w:eastAsia="en-ZA"/>
        </w:rPr>
        <w:t xml:space="preserve">and </w:t>
      </w:r>
      <w:r w:rsidRPr="00493FB5">
        <w:rPr>
          <w:rFonts w:ascii="Times New Roman" w:eastAsia="Times New Roman" w:hAnsi="Times New Roman" w:cs="Times New Roman"/>
          <w:b/>
          <w:bCs/>
          <w:color w:val="000000"/>
          <w:sz w:val="24"/>
          <w:szCs w:val="24"/>
          <w:lang w:eastAsia="en-ZA"/>
        </w:rPr>
        <w:t>ACHPR/Res.138 (XXXXIV) 08</w:t>
      </w:r>
      <w:r w:rsidRPr="00493FB5">
        <w:rPr>
          <w:rFonts w:ascii="Times New Roman" w:eastAsia="Times New Roman" w:hAnsi="Times New Roman" w:cs="Times New Roman"/>
          <w:color w:val="000000"/>
          <w:sz w:val="24"/>
          <w:szCs w:val="24"/>
          <w:lang w:eastAsia="en-ZA"/>
        </w:rPr>
        <w:t xml:space="preserve"> on the human rights situation in Zimbabwe;</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Concerned</w:t>
      </w:r>
      <w:r w:rsidRPr="00493FB5">
        <w:rPr>
          <w:rFonts w:ascii="Times New Roman" w:eastAsia="Times New Roman" w:hAnsi="Times New Roman" w:cs="Times New Roman"/>
          <w:color w:val="000000"/>
          <w:sz w:val="24"/>
          <w:szCs w:val="24"/>
          <w:lang w:eastAsia="en-ZA"/>
        </w:rPr>
        <w:t xml:space="preserve"> by the deteriorating human rights situation in Zimbabwe;</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 xml:space="preserve">Further concerned </w:t>
      </w:r>
      <w:r w:rsidRPr="00493FB5">
        <w:rPr>
          <w:rFonts w:ascii="Times New Roman" w:eastAsia="Times New Roman" w:hAnsi="Times New Roman" w:cs="Times New Roman"/>
          <w:color w:val="000000"/>
          <w:sz w:val="24"/>
          <w:szCs w:val="24"/>
          <w:lang w:eastAsia="en-ZA"/>
        </w:rPr>
        <w:t>by the crackdown of a peaceful anti-corruption protest, which was scheduled to be held on 31 July 2020, and the targeting of political activists and human rights defenders who are wanted for questioning by the Police in connection with the planned protest;</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Alarmed</w:t>
      </w:r>
      <w:r w:rsidRPr="00493FB5">
        <w:rPr>
          <w:rFonts w:ascii="Times New Roman" w:eastAsia="Times New Roman" w:hAnsi="Times New Roman" w:cs="Times New Roman"/>
          <w:color w:val="000000"/>
          <w:sz w:val="24"/>
          <w:szCs w:val="24"/>
          <w:lang w:eastAsia="en-ZA"/>
        </w:rPr>
        <w:t xml:space="preserve"> by the arbitrary arrests and detention of journalists and Women Human Rights Defenders, including a Member of Parliament, who were also allegedly subjected to torture, rape and physical assault;</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Deeply concerned</w:t>
      </w:r>
      <w:r w:rsidRPr="00493FB5">
        <w:rPr>
          <w:rFonts w:ascii="Times New Roman" w:eastAsia="Times New Roman" w:hAnsi="Times New Roman" w:cs="Times New Roman"/>
          <w:color w:val="000000"/>
          <w:sz w:val="24"/>
          <w:szCs w:val="24"/>
          <w:lang w:eastAsia="en-ZA"/>
        </w:rPr>
        <w:t xml:space="preserve"> by the arbitrary arrests and charges levelled against thirteen nurses who protested to demand better wages and working conditions, and have been accused of contravening lockdown regulations;</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 xml:space="preserve">Further concerned </w:t>
      </w:r>
      <w:r w:rsidRPr="00493FB5">
        <w:rPr>
          <w:rFonts w:ascii="Times New Roman" w:eastAsia="Times New Roman" w:hAnsi="Times New Roman" w:cs="Times New Roman"/>
          <w:color w:val="000000"/>
          <w:sz w:val="24"/>
          <w:szCs w:val="24"/>
          <w:lang w:eastAsia="en-ZA"/>
        </w:rPr>
        <w:t>by the use of detention by Zimbabwe in enforcing COVID-19 regulations, which leads to congestion of places of detention, thereby increasing the risk of the spread of the virus;</w:t>
      </w: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Condemns</w:t>
      </w:r>
      <w:r w:rsidRPr="00493FB5">
        <w:rPr>
          <w:rFonts w:ascii="Times New Roman" w:eastAsia="Times New Roman" w:hAnsi="Times New Roman" w:cs="Times New Roman"/>
          <w:color w:val="000000"/>
          <w:sz w:val="24"/>
          <w:szCs w:val="24"/>
          <w:lang w:eastAsia="en-ZA"/>
        </w:rPr>
        <w:t xml:space="preserve"> the reports of human rights violations, including the rights to freedom of expression, association and assembly.</w:t>
      </w:r>
    </w:p>
    <w:p w:rsidR="00493FB5" w:rsidRPr="00493FB5" w:rsidRDefault="00493FB5" w:rsidP="00493FB5">
      <w:pPr>
        <w:spacing w:before="280" w:after="280" w:line="240" w:lineRule="auto"/>
        <w:ind w:left="360"/>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color w:val="000000"/>
          <w:sz w:val="24"/>
          <w:szCs w:val="24"/>
          <w:lang w:eastAsia="en-ZA"/>
        </w:rPr>
        <w:t>1.      The Commission calls on the Government of Zimbabwe to:</w:t>
      </w:r>
    </w:p>
    <w:p w:rsidR="00493FB5" w:rsidRPr="00493FB5" w:rsidRDefault="00493FB5" w:rsidP="00493FB5">
      <w:pPr>
        <w:numPr>
          <w:ilvl w:val="0"/>
          <w:numId w:val="1"/>
        </w:numPr>
        <w:spacing w:before="280" w:after="0" w:line="240" w:lineRule="auto"/>
        <w:jc w:val="both"/>
        <w:textAlignment w:val="baseline"/>
        <w:rPr>
          <w:rFonts w:ascii="Times New Roman" w:eastAsia="Times New Roman" w:hAnsi="Times New Roman" w:cs="Times New Roman"/>
          <w:color w:val="000000"/>
          <w:sz w:val="24"/>
          <w:szCs w:val="24"/>
          <w:lang w:eastAsia="en-ZA"/>
        </w:rPr>
      </w:pPr>
      <w:r w:rsidRPr="00493FB5">
        <w:rPr>
          <w:rFonts w:ascii="Times New Roman" w:eastAsia="Times New Roman" w:hAnsi="Times New Roman" w:cs="Times New Roman"/>
          <w:b/>
          <w:bCs/>
          <w:color w:val="000000"/>
          <w:sz w:val="24"/>
          <w:szCs w:val="24"/>
          <w:lang w:eastAsia="en-ZA"/>
        </w:rPr>
        <w:t xml:space="preserve">Ensure </w:t>
      </w:r>
      <w:r w:rsidRPr="00493FB5">
        <w:rPr>
          <w:rFonts w:ascii="Times New Roman" w:eastAsia="Times New Roman" w:hAnsi="Times New Roman" w:cs="Times New Roman"/>
          <w:color w:val="000000"/>
          <w:sz w:val="24"/>
          <w:szCs w:val="24"/>
          <w:lang w:eastAsia="en-ZA"/>
        </w:rPr>
        <w:t>that measures taken by its law enforcement agents do not lead to violations of fundamental rights and freedoms, including expression, association and assembly;</w:t>
      </w:r>
    </w:p>
    <w:p w:rsidR="00493FB5" w:rsidRPr="00493FB5" w:rsidRDefault="00493FB5" w:rsidP="00493F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ZA"/>
        </w:rPr>
      </w:pPr>
      <w:r w:rsidRPr="00493FB5">
        <w:rPr>
          <w:rFonts w:ascii="Times New Roman" w:eastAsia="Times New Roman" w:hAnsi="Times New Roman" w:cs="Times New Roman"/>
          <w:b/>
          <w:bCs/>
          <w:color w:val="000000"/>
          <w:sz w:val="24"/>
          <w:szCs w:val="24"/>
          <w:lang w:eastAsia="en-ZA"/>
        </w:rPr>
        <w:t xml:space="preserve">Guarantee </w:t>
      </w:r>
      <w:r w:rsidRPr="00493FB5">
        <w:rPr>
          <w:rFonts w:ascii="Times New Roman" w:eastAsia="Times New Roman" w:hAnsi="Times New Roman" w:cs="Times New Roman"/>
          <w:color w:val="000000"/>
          <w:sz w:val="24"/>
          <w:szCs w:val="24"/>
          <w:lang w:eastAsia="en-ZA"/>
        </w:rPr>
        <w:t xml:space="preserve">at all times the right to fair trial of all detained persons, in compliance with international fair trial standards and as stipulated in the </w:t>
      </w:r>
      <w:r w:rsidRPr="00493FB5">
        <w:rPr>
          <w:rFonts w:ascii="Times New Roman" w:eastAsia="Times New Roman" w:hAnsi="Times New Roman" w:cs="Times New Roman"/>
          <w:b/>
          <w:bCs/>
          <w:color w:val="000000"/>
          <w:sz w:val="24"/>
          <w:szCs w:val="24"/>
          <w:lang w:eastAsia="en-ZA"/>
        </w:rPr>
        <w:t>Principles and Guidelines on the Right to a Fair Trial and Legal Assistance in Africa</w:t>
      </w:r>
      <w:r w:rsidRPr="00493FB5">
        <w:rPr>
          <w:rFonts w:ascii="Times New Roman" w:eastAsia="Times New Roman" w:hAnsi="Times New Roman" w:cs="Times New Roman"/>
          <w:color w:val="000000"/>
          <w:sz w:val="24"/>
          <w:szCs w:val="24"/>
          <w:lang w:eastAsia="en-ZA"/>
        </w:rPr>
        <w:t>;</w:t>
      </w:r>
    </w:p>
    <w:p w:rsidR="00493FB5" w:rsidRPr="00493FB5" w:rsidRDefault="00493FB5" w:rsidP="00493F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ZA"/>
        </w:rPr>
      </w:pPr>
      <w:r w:rsidRPr="00493FB5">
        <w:rPr>
          <w:rFonts w:ascii="Times New Roman" w:eastAsia="Times New Roman" w:hAnsi="Times New Roman" w:cs="Times New Roman"/>
          <w:b/>
          <w:bCs/>
          <w:color w:val="000000"/>
          <w:sz w:val="24"/>
          <w:szCs w:val="24"/>
          <w:lang w:eastAsia="en-ZA"/>
        </w:rPr>
        <w:lastRenderedPageBreak/>
        <w:t>Refrain</w:t>
      </w:r>
      <w:r w:rsidRPr="00493FB5">
        <w:rPr>
          <w:rFonts w:ascii="Times New Roman" w:eastAsia="Times New Roman" w:hAnsi="Times New Roman" w:cs="Times New Roman"/>
          <w:color w:val="000000"/>
          <w:sz w:val="24"/>
          <w:szCs w:val="24"/>
          <w:lang w:eastAsia="en-ZA"/>
        </w:rPr>
        <w:t xml:space="preserve"> from the crackdown of peaceful protests, arrest and detention of peaceful protestors, and adhere to obligations under the African Charter and other international human rights instruments to which Zimbabwe is a party;</w:t>
      </w:r>
    </w:p>
    <w:p w:rsidR="00493FB5" w:rsidRPr="00493FB5" w:rsidRDefault="00493FB5" w:rsidP="00493F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ZA"/>
        </w:rPr>
      </w:pPr>
      <w:r w:rsidRPr="00493FB5">
        <w:rPr>
          <w:rFonts w:ascii="Times New Roman" w:eastAsia="Times New Roman" w:hAnsi="Times New Roman" w:cs="Times New Roman"/>
          <w:b/>
          <w:bCs/>
          <w:color w:val="000000"/>
          <w:sz w:val="24"/>
          <w:szCs w:val="24"/>
          <w:lang w:eastAsia="en-ZA"/>
        </w:rPr>
        <w:t>Guarantee</w:t>
      </w:r>
      <w:r w:rsidRPr="00493FB5">
        <w:rPr>
          <w:rFonts w:ascii="Times New Roman" w:eastAsia="Times New Roman" w:hAnsi="Times New Roman" w:cs="Times New Roman"/>
          <w:color w:val="000000"/>
          <w:sz w:val="24"/>
          <w:szCs w:val="24"/>
          <w:lang w:eastAsia="en-ZA"/>
        </w:rPr>
        <w:t xml:space="preserve"> protection of the rights of human rights defenders, political activists, journalists, healthcare workers and other peaceful protestors, including from arbitrary arrest and detention;</w:t>
      </w:r>
    </w:p>
    <w:p w:rsidR="00493FB5" w:rsidRPr="00493FB5" w:rsidRDefault="00493FB5" w:rsidP="00493F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ZA"/>
        </w:rPr>
      </w:pPr>
      <w:r w:rsidRPr="00493FB5">
        <w:rPr>
          <w:rFonts w:ascii="Times New Roman" w:eastAsia="Times New Roman" w:hAnsi="Times New Roman" w:cs="Times New Roman"/>
          <w:b/>
          <w:bCs/>
          <w:color w:val="000000"/>
          <w:sz w:val="24"/>
          <w:szCs w:val="24"/>
          <w:lang w:eastAsia="en-ZA"/>
        </w:rPr>
        <w:t>Conduct</w:t>
      </w:r>
      <w:r w:rsidRPr="00493FB5">
        <w:rPr>
          <w:rFonts w:ascii="Times New Roman" w:eastAsia="Times New Roman" w:hAnsi="Times New Roman" w:cs="Times New Roman"/>
          <w:color w:val="000000"/>
          <w:sz w:val="24"/>
          <w:szCs w:val="24"/>
          <w:lang w:eastAsia="en-ZA"/>
        </w:rPr>
        <w:t xml:space="preserve"> prompt and impartial investigations into all allegations of torture, rape and physical assault committed against persons in detention, including the three Women Human Rights Defenders, in addition to holding the perpetrators accountable and ensuring redress to the victims;</w:t>
      </w:r>
    </w:p>
    <w:p w:rsidR="00493FB5" w:rsidRPr="00493FB5" w:rsidRDefault="00493FB5" w:rsidP="00493FB5">
      <w:pPr>
        <w:numPr>
          <w:ilvl w:val="0"/>
          <w:numId w:val="1"/>
        </w:numPr>
        <w:spacing w:after="280" w:line="240" w:lineRule="auto"/>
        <w:jc w:val="both"/>
        <w:textAlignment w:val="baseline"/>
        <w:rPr>
          <w:rFonts w:ascii="Times New Roman" w:eastAsia="Times New Roman" w:hAnsi="Times New Roman" w:cs="Times New Roman"/>
          <w:color w:val="000000"/>
          <w:sz w:val="24"/>
          <w:szCs w:val="24"/>
          <w:lang w:eastAsia="en-ZA"/>
        </w:rPr>
      </w:pPr>
      <w:r w:rsidRPr="00493FB5">
        <w:rPr>
          <w:rFonts w:ascii="Times New Roman" w:eastAsia="Times New Roman" w:hAnsi="Times New Roman" w:cs="Times New Roman"/>
          <w:b/>
          <w:bCs/>
          <w:color w:val="000000"/>
          <w:sz w:val="24"/>
          <w:szCs w:val="24"/>
          <w:lang w:eastAsia="en-ZA"/>
        </w:rPr>
        <w:t xml:space="preserve">Address </w:t>
      </w:r>
      <w:r w:rsidRPr="00493FB5">
        <w:rPr>
          <w:rFonts w:ascii="Times New Roman" w:eastAsia="Times New Roman" w:hAnsi="Times New Roman" w:cs="Times New Roman"/>
          <w:color w:val="000000"/>
          <w:sz w:val="24"/>
          <w:szCs w:val="24"/>
          <w:lang w:eastAsia="en-ZA"/>
        </w:rPr>
        <w:t>the concerns of the medical personnel who were advocating for better wages and working conditions during the COVID-19 pandemic.</w:t>
      </w:r>
    </w:p>
    <w:p w:rsidR="00493FB5" w:rsidRPr="00493FB5" w:rsidRDefault="00493FB5" w:rsidP="00493FB5">
      <w:pPr>
        <w:spacing w:before="280" w:after="280" w:line="240" w:lineRule="auto"/>
        <w:ind w:left="360"/>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color w:val="000000"/>
          <w:sz w:val="24"/>
          <w:szCs w:val="24"/>
          <w:lang w:eastAsia="en-ZA"/>
        </w:rPr>
        <w:t>2.      The Commission calls on non-State actors, particularly leaders and members of opposition parties, other stakeholders and the general population, to refrain from incitement and all acts of violence.</w:t>
      </w:r>
    </w:p>
    <w:p w:rsidR="00493FB5" w:rsidRPr="00493FB5" w:rsidRDefault="00493FB5" w:rsidP="00493FB5">
      <w:pPr>
        <w:spacing w:before="280" w:after="280" w:line="240" w:lineRule="auto"/>
        <w:ind w:left="360"/>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color w:val="000000"/>
          <w:sz w:val="24"/>
          <w:szCs w:val="24"/>
          <w:lang w:eastAsia="en-ZA"/>
        </w:rPr>
        <w:t>3.      The Commission avails itself to work with the Government of the Republic of Zimbabwe in order to address the human rights situation.</w:t>
      </w:r>
    </w:p>
    <w:p w:rsidR="00493FB5" w:rsidRPr="00493FB5" w:rsidRDefault="00493FB5" w:rsidP="00493FB5">
      <w:pPr>
        <w:spacing w:after="0" w:line="240" w:lineRule="auto"/>
        <w:rPr>
          <w:rFonts w:ascii="Times New Roman" w:eastAsia="Times New Roman" w:hAnsi="Times New Roman" w:cs="Times New Roman"/>
          <w:sz w:val="24"/>
          <w:szCs w:val="24"/>
          <w:lang w:eastAsia="en-ZA"/>
        </w:rPr>
      </w:pPr>
    </w:p>
    <w:p w:rsidR="00493FB5" w:rsidRPr="00493FB5" w:rsidRDefault="00493FB5" w:rsidP="00493FB5">
      <w:pPr>
        <w:spacing w:before="280" w:after="280" w:line="240" w:lineRule="auto"/>
        <w:jc w:val="both"/>
        <w:rPr>
          <w:rFonts w:ascii="Times New Roman" w:eastAsia="Times New Roman" w:hAnsi="Times New Roman" w:cs="Times New Roman"/>
          <w:sz w:val="24"/>
          <w:szCs w:val="24"/>
          <w:lang w:eastAsia="en-ZA"/>
        </w:rPr>
      </w:pPr>
      <w:r w:rsidRPr="00493FB5">
        <w:rPr>
          <w:rFonts w:ascii="Times New Roman" w:eastAsia="Times New Roman" w:hAnsi="Times New Roman" w:cs="Times New Roman"/>
          <w:b/>
          <w:bCs/>
          <w:color w:val="000000"/>
          <w:sz w:val="24"/>
          <w:szCs w:val="24"/>
          <w:lang w:eastAsia="en-ZA"/>
        </w:rPr>
        <w:t xml:space="preserve">Done virtually, 07 August 2020 </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63D46"/>
    <w:multiLevelType w:val="multilevel"/>
    <w:tmpl w:val="CC7C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B5"/>
    <w:rsid w:val="00043C12"/>
    <w:rsid w:val="00191085"/>
    <w:rsid w:val="001D70CE"/>
    <w:rsid w:val="00235948"/>
    <w:rsid w:val="00493FB5"/>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171A0-4143-42AE-A975-EDBEDEE8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2021-10-27T19:11:00Z</dcterms:created>
  <dcterms:modified xsi:type="dcterms:W3CDTF">2021-10-27T19:11:00Z</dcterms:modified>
</cp:coreProperties>
</file>